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C000" w:themeColor="accent4"/>
  <w:body>
    <w:p w14:paraId="0AB89F8C" w14:textId="45B2B7E6" w:rsidR="00567235" w:rsidRDefault="00567235" w:rsidP="0032596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</w:t>
      </w:r>
      <w:r w:rsidRPr="00B32594">
        <w:rPr>
          <w:noProof/>
          <w:shd w:val="clear" w:color="auto" w:fill="FFE599" w:themeFill="accent4" w:themeFillTint="66"/>
        </w:rPr>
        <w:drawing>
          <wp:inline distT="0" distB="0" distL="0" distR="0" wp14:anchorId="42A989BD" wp14:editId="02E39820">
            <wp:extent cx="3162300" cy="1504950"/>
            <wp:effectExtent l="247650" t="285750" r="247650" b="304800"/>
            <wp:docPr id="4" name="Obrázek 4" descr="Obsah obrázku rostlina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rostlina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5049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14:paraId="4993CC52" w14:textId="77777777" w:rsidR="0088016B" w:rsidRDefault="00325968" w:rsidP="00325968">
      <w:pPr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</w:t>
      </w:r>
      <w:r w:rsidRPr="00325968"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>Základní škola a Mateřská škola Miličín</w:t>
      </w:r>
    </w:p>
    <w:p w14:paraId="37E13995" w14:textId="4A5E92D8" w:rsidR="0088016B" w:rsidRDefault="00325968" w:rsidP="0088016B">
      <w:pPr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</w:pPr>
      <w:r w:rsidRPr="00325968"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 xml:space="preserve"> </w:t>
      </w:r>
      <w:r w:rsidRPr="00325968"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 xml:space="preserve"> </w:t>
      </w:r>
      <w:r w:rsidR="0088016B"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 xml:space="preserve">  </w:t>
      </w:r>
      <w:r w:rsidRPr="00325968">
        <w:rPr>
          <w:rFonts w:ascii="Comic Sans MS" w:hAnsi="Comic Sans MS"/>
          <w:b/>
          <w:bCs/>
          <w:color w:val="538135" w:themeColor="accent6" w:themeShade="BF"/>
          <w:sz w:val="40"/>
          <w:szCs w:val="40"/>
        </w:rPr>
        <w:t xml:space="preserve">pořádá pro veřejnost tvořivou dílnu </w:t>
      </w:r>
    </w:p>
    <w:p w14:paraId="436A3247" w14:textId="0C15B584" w:rsidR="00325968" w:rsidRPr="0088016B" w:rsidRDefault="00325968" w:rsidP="00325968">
      <w:pPr>
        <w:ind w:left="708" w:firstLine="708"/>
        <w:rPr>
          <w:rFonts w:ascii="Comic Sans MS" w:hAnsi="Comic Sans MS"/>
          <w:b/>
          <w:bCs/>
          <w:color w:val="538135" w:themeColor="accent6" w:themeShade="BF"/>
          <w:sz w:val="72"/>
          <w:szCs w:val="72"/>
        </w:rPr>
      </w:pPr>
      <w:r w:rsidRPr="0088016B">
        <w:rPr>
          <w:rFonts w:ascii="Comic Sans MS" w:hAnsi="Comic Sans MS"/>
          <w:b/>
          <w:bCs/>
          <w:color w:val="2E74B5" w:themeColor="accent1" w:themeShade="BF"/>
          <w:sz w:val="72"/>
          <w:szCs w:val="72"/>
        </w:rPr>
        <w:t xml:space="preserve">„Adventní vazba“ </w:t>
      </w:r>
    </w:p>
    <w:p w14:paraId="073DB7EF" w14:textId="2701DC72" w:rsidR="00C90073" w:rsidRDefault="00325968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  </w:t>
      </w:r>
      <w:r w:rsidRPr="00325968">
        <w:rPr>
          <w:rFonts w:ascii="Comic Sans MS" w:hAnsi="Comic Sans MS"/>
          <w:b/>
          <w:bCs/>
          <w:color w:val="FF0000"/>
          <w:sz w:val="40"/>
          <w:szCs w:val="40"/>
        </w:rPr>
        <w:t>27. 11. 2021 od 14 hodin v budově školy</w:t>
      </w:r>
    </w:p>
    <w:p w14:paraId="5479314D" w14:textId="178F81E8" w:rsidR="00325968" w:rsidRDefault="00325968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   </w:t>
      </w:r>
      <w:r w:rsidR="00567235">
        <w:rPr>
          <w:rFonts w:ascii="Comic Sans MS" w:hAnsi="Comic Sans MS"/>
          <w:b/>
          <w:bCs/>
          <w:color w:val="FF0000"/>
          <w:sz w:val="40"/>
          <w:szCs w:val="40"/>
        </w:rPr>
        <w:t xml:space="preserve"> </w:t>
      </w:r>
      <w:r>
        <w:rPr>
          <w:noProof/>
        </w:rPr>
        <w:drawing>
          <wp:inline distT="0" distB="0" distL="0" distR="0" wp14:anchorId="6D58FA27" wp14:editId="4188BB59">
            <wp:extent cx="4876800" cy="2895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9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72F5950" w14:textId="0560FFF8" w:rsidR="00325968" w:rsidRDefault="00325968">
      <w:pPr>
        <w:rPr>
          <w:rFonts w:ascii="Comic Sans MS" w:hAnsi="Comic Sans MS"/>
          <w:b/>
          <w:bCs/>
          <w:color w:val="002060"/>
          <w:sz w:val="28"/>
          <w:szCs w:val="28"/>
        </w:rPr>
      </w:pPr>
      <w:r w:rsidRPr="00567235">
        <w:rPr>
          <w:rFonts w:ascii="Comic Sans MS" w:hAnsi="Comic Sans MS"/>
          <w:b/>
          <w:bCs/>
          <w:color w:val="002060"/>
          <w:sz w:val="28"/>
          <w:szCs w:val="28"/>
        </w:rPr>
        <w:t>Možnost zakoupení korpusů, adventních svíček a</w:t>
      </w:r>
      <w:r w:rsidR="00567235" w:rsidRPr="00567235">
        <w:rPr>
          <w:rFonts w:ascii="Comic Sans MS" w:hAnsi="Comic Sans MS"/>
          <w:b/>
          <w:bCs/>
          <w:color w:val="002060"/>
          <w:sz w:val="28"/>
          <w:szCs w:val="28"/>
        </w:rPr>
        <w:t xml:space="preserve"> bodců pod svíčky</w:t>
      </w:r>
      <w:r w:rsidR="00567235">
        <w:rPr>
          <w:rFonts w:ascii="Comic Sans MS" w:hAnsi="Comic Sans MS"/>
          <w:b/>
          <w:bCs/>
          <w:color w:val="002060"/>
          <w:sz w:val="28"/>
          <w:szCs w:val="28"/>
        </w:rPr>
        <w:t>.</w:t>
      </w:r>
    </w:p>
    <w:p w14:paraId="75488B0E" w14:textId="13A77C79" w:rsidR="00567235" w:rsidRDefault="00567235">
      <w:pPr>
        <w:rPr>
          <w:rFonts w:ascii="Comic Sans MS" w:hAnsi="Comic Sans MS"/>
          <w:b/>
          <w:bCs/>
          <w:color w:val="002060"/>
          <w:sz w:val="28"/>
          <w:szCs w:val="28"/>
        </w:rPr>
      </w:pPr>
      <w:r>
        <w:rPr>
          <w:rFonts w:ascii="Comic Sans MS" w:hAnsi="Comic Sans MS"/>
          <w:b/>
          <w:bCs/>
          <w:color w:val="002060"/>
          <w:sz w:val="28"/>
          <w:szCs w:val="28"/>
        </w:rPr>
        <w:t>Na akci není nutné se přihlašovat.</w:t>
      </w:r>
    </w:p>
    <w:p w14:paraId="1B5EF07F" w14:textId="147BD27E" w:rsidR="00567235" w:rsidRDefault="00567235">
      <w:pPr>
        <w:rPr>
          <w:rFonts w:ascii="Comic Sans MS" w:hAnsi="Comic Sans MS"/>
          <w:b/>
          <w:bCs/>
          <w:color w:val="002060"/>
          <w:sz w:val="28"/>
          <w:szCs w:val="28"/>
        </w:rPr>
      </w:pPr>
      <w:r>
        <w:rPr>
          <w:rFonts w:ascii="Comic Sans MS" w:hAnsi="Comic Sans MS"/>
          <w:b/>
          <w:bCs/>
          <w:color w:val="002060"/>
          <w:sz w:val="28"/>
          <w:szCs w:val="28"/>
        </w:rPr>
        <w:t>Přijďte si zpříjemnit předvánoční čas.</w:t>
      </w:r>
    </w:p>
    <w:p w14:paraId="21AD6279" w14:textId="7C509D66" w:rsidR="00567235" w:rsidRPr="00567235" w:rsidRDefault="00567235">
      <w:pPr>
        <w:rPr>
          <w:rFonts w:ascii="Comic Sans MS" w:hAnsi="Comic Sans MS"/>
          <w:b/>
          <w:bCs/>
          <w:color w:val="FF0000"/>
          <w:sz w:val="28"/>
          <w:szCs w:val="28"/>
        </w:rPr>
      </w:pPr>
      <w:r w:rsidRPr="00567235">
        <w:rPr>
          <w:rFonts w:ascii="Comic Sans MS" w:hAnsi="Comic Sans MS"/>
          <w:b/>
          <w:bCs/>
          <w:color w:val="FF0000"/>
          <w:sz w:val="28"/>
          <w:szCs w:val="28"/>
        </w:rPr>
        <w:t>Těšíme se na Vás, zaměstnanci školy.</w:t>
      </w:r>
    </w:p>
    <w:sectPr w:rsidR="00567235" w:rsidRPr="0056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68"/>
    <w:rsid w:val="00325968"/>
    <w:rsid w:val="00567235"/>
    <w:rsid w:val="0088016B"/>
    <w:rsid w:val="00B32594"/>
    <w:rsid w:val="00C90073"/>
    <w:rsid w:val="00E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6ED0E"/>
  <w15:chartTrackingRefBased/>
  <w15:docId w15:val="{751036E6-FC88-4260-9261-304A1B0D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5</cp:revision>
  <dcterms:created xsi:type="dcterms:W3CDTF">2021-11-02T11:38:00Z</dcterms:created>
  <dcterms:modified xsi:type="dcterms:W3CDTF">2021-11-18T17:34:00Z</dcterms:modified>
</cp:coreProperties>
</file>